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9DB88" w14:textId="6254FF88" w:rsidR="00D76D1F" w:rsidRPr="00920C9E" w:rsidRDefault="007F7E29">
      <w:pPr>
        <w:widowControl w:val="0"/>
        <w:spacing w:after="240"/>
        <w:jc w:val="center"/>
        <w:rPr>
          <w:rFonts w:asciiTheme="majorHAnsi" w:eastAsia="Times" w:hAnsiTheme="majorHAnsi" w:cstheme="majorHAnsi"/>
          <w:b/>
          <w:color w:val="000000"/>
        </w:rPr>
      </w:pPr>
      <w:r>
        <w:rPr>
          <w:noProof/>
        </w:rPr>
        <w:drawing>
          <wp:inline distT="0" distB="0" distL="0" distR="0" wp14:anchorId="71DC0116" wp14:editId="20228C6D">
            <wp:extent cx="6120130" cy="2027555"/>
            <wp:effectExtent l="0" t="0" r="0" b="0"/>
            <wp:docPr id="1" name="image1.jpeg" descr="C:\Users\admin 1\Downloads\LOGO ULTIM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:\Users\admin 1\Downloads\LOGO ULTIMO (2)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2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"/>
        <w:tblW w:w="99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1"/>
        <w:gridCol w:w="2234"/>
        <w:gridCol w:w="1195"/>
        <w:gridCol w:w="1348"/>
        <w:gridCol w:w="3896"/>
      </w:tblGrid>
      <w:tr w:rsidR="00D76D1F" w:rsidRPr="00920C9E" w14:paraId="0B90477D" w14:textId="77777777">
        <w:trPr>
          <w:jc w:val="center"/>
        </w:trPr>
        <w:tc>
          <w:tcPr>
            <w:tcW w:w="1231" w:type="dxa"/>
            <w:vMerge w:val="restart"/>
            <w:vAlign w:val="center"/>
          </w:tcPr>
          <w:p w14:paraId="36F7B33E" w14:textId="77777777" w:rsidR="00D76D1F" w:rsidRPr="00920C9E" w:rsidRDefault="00840EE1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VERBALE </w:t>
            </w:r>
          </w:p>
          <w:p w14:paraId="57A42C43" w14:textId="56398719" w:rsidR="00D76D1F" w:rsidRPr="00920C9E" w:rsidRDefault="00840EE1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>N.</w:t>
            </w:r>
            <w:r w:rsidR="00FE19E8">
              <w:rPr>
                <w:rFonts w:asciiTheme="majorHAnsi" w:eastAsia="Arial" w:hAnsiTheme="majorHAnsi" w:cstheme="majorHAnsi"/>
                <w:sz w:val="22"/>
                <w:szCs w:val="22"/>
              </w:rPr>
              <w:t>__</w:t>
            </w:r>
          </w:p>
        </w:tc>
        <w:tc>
          <w:tcPr>
            <w:tcW w:w="2234" w:type="dxa"/>
            <w:vMerge w:val="restart"/>
            <w:vAlign w:val="center"/>
          </w:tcPr>
          <w:p w14:paraId="5042DEE8" w14:textId="77777777" w:rsidR="00D76D1F" w:rsidRPr="00920C9E" w:rsidRDefault="00840EE1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>CONSIGLIO DI</w:t>
            </w:r>
          </w:p>
          <w:p w14:paraId="306E3895" w14:textId="77777777" w:rsidR="00D76D1F" w:rsidRPr="00920C9E" w:rsidRDefault="00840EE1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bookmarkStart w:id="0" w:name="bookmark=id.gjdgxs" w:colFirst="0" w:colLast="0"/>
            <w:bookmarkEnd w:id="0"/>
            <w:r w:rsidRPr="00920C9E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  <w:r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>CLASSE</w:t>
            </w:r>
          </w:p>
          <w:p w14:paraId="0F7D7EDA" w14:textId="77777777" w:rsidR="00D76D1F" w:rsidRPr="00920C9E" w:rsidRDefault="00840EE1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bookmarkStart w:id="1" w:name="bookmark=id.30j0zll" w:colFirst="0" w:colLast="0"/>
            <w:bookmarkEnd w:id="1"/>
            <w:r w:rsidRPr="00920C9E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  <w:r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INTERCLASSE </w:t>
            </w:r>
          </w:p>
          <w:p w14:paraId="5C78390D" w14:textId="77777777" w:rsidR="00D76D1F" w:rsidRPr="00920C9E" w:rsidRDefault="00840EE1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bookmarkStart w:id="2" w:name="bookmark=id.1fob9te" w:colFirst="0" w:colLast="0"/>
            <w:bookmarkEnd w:id="2"/>
            <w:r w:rsidRPr="00920C9E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  <w:r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INTERSEZIONE</w:t>
            </w:r>
          </w:p>
        </w:tc>
        <w:tc>
          <w:tcPr>
            <w:tcW w:w="1195" w:type="dxa"/>
            <w:vAlign w:val="center"/>
          </w:tcPr>
          <w:p w14:paraId="0B3188FC" w14:textId="77777777" w:rsidR="00D76D1F" w:rsidRPr="00920C9E" w:rsidRDefault="00840EE1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>CLASSE</w:t>
            </w:r>
          </w:p>
        </w:tc>
        <w:tc>
          <w:tcPr>
            <w:tcW w:w="1348" w:type="dxa"/>
            <w:vAlign w:val="center"/>
          </w:tcPr>
          <w:p w14:paraId="0660D62F" w14:textId="77777777" w:rsidR="00D76D1F" w:rsidRPr="00920C9E" w:rsidRDefault="00840EE1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>SEZ.</w:t>
            </w:r>
          </w:p>
        </w:tc>
        <w:tc>
          <w:tcPr>
            <w:tcW w:w="3896" w:type="dxa"/>
            <w:vAlign w:val="center"/>
          </w:tcPr>
          <w:p w14:paraId="4C058A1D" w14:textId="77777777" w:rsidR="00D76D1F" w:rsidRPr="00920C9E" w:rsidRDefault="00840EE1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>ORDINE DI SCUOLA</w:t>
            </w:r>
          </w:p>
        </w:tc>
      </w:tr>
      <w:tr w:rsidR="00D76D1F" w:rsidRPr="00920C9E" w14:paraId="35682B34" w14:textId="77777777">
        <w:trPr>
          <w:trHeight w:val="427"/>
          <w:jc w:val="center"/>
        </w:trPr>
        <w:tc>
          <w:tcPr>
            <w:tcW w:w="1231" w:type="dxa"/>
            <w:vMerge/>
            <w:vAlign w:val="center"/>
          </w:tcPr>
          <w:p w14:paraId="39134ECB" w14:textId="77777777" w:rsidR="00D76D1F" w:rsidRPr="00920C9E" w:rsidRDefault="00D76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2234" w:type="dxa"/>
            <w:vMerge/>
            <w:vAlign w:val="center"/>
          </w:tcPr>
          <w:p w14:paraId="34C2870E" w14:textId="77777777" w:rsidR="00D76D1F" w:rsidRPr="00920C9E" w:rsidRDefault="00D76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25C3FE9A" w14:textId="77777777" w:rsidR="00D76D1F" w:rsidRPr="00920C9E" w:rsidRDefault="00840EE1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>________</w:t>
            </w:r>
          </w:p>
        </w:tc>
        <w:tc>
          <w:tcPr>
            <w:tcW w:w="1348" w:type="dxa"/>
            <w:vAlign w:val="center"/>
          </w:tcPr>
          <w:p w14:paraId="6B0B1D9A" w14:textId="77777777" w:rsidR="00D76D1F" w:rsidRPr="00920C9E" w:rsidRDefault="00840EE1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>________</w:t>
            </w:r>
          </w:p>
        </w:tc>
        <w:tc>
          <w:tcPr>
            <w:tcW w:w="3896" w:type="dxa"/>
            <w:vAlign w:val="center"/>
          </w:tcPr>
          <w:p w14:paraId="247B9DF9" w14:textId="77777777" w:rsidR="00D76D1F" w:rsidRPr="00920C9E" w:rsidRDefault="00840EE1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>________________________</w:t>
            </w:r>
          </w:p>
        </w:tc>
      </w:tr>
      <w:tr w:rsidR="00D76D1F" w:rsidRPr="00920C9E" w14:paraId="6E83435A" w14:textId="77777777">
        <w:trPr>
          <w:trHeight w:val="427"/>
          <w:jc w:val="center"/>
        </w:trPr>
        <w:tc>
          <w:tcPr>
            <w:tcW w:w="9904" w:type="dxa"/>
            <w:gridSpan w:val="5"/>
            <w:vAlign w:val="center"/>
          </w:tcPr>
          <w:p w14:paraId="784E4A3F" w14:textId="77777777" w:rsidR="00D76D1F" w:rsidRPr="00920C9E" w:rsidRDefault="00840EE1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>CONVOCAZIONE DEL</w:t>
            </w:r>
          </w:p>
        </w:tc>
      </w:tr>
      <w:tr w:rsidR="00D76D1F" w:rsidRPr="00920C9E" w14:paraId="0AB1C7D8" w14:textId="77777777">
        <w:trPr>
          <w:trHeight w:val="427"/>
          <w:jc w:val="center"/>
        </w:trPr>
        <w:tc>
          <w:tcPr>
            <w:tcW w:w="9904" w:type="dxa"/>
            <w:gridSpan w:val="5"/>
            <w:vAlign w:val="center"/>
          </w:tcPr>
          <w:p w14:paraId="3CBBC643" w14:textId="7B23162B" w:rsidR="00D76D1F" w:rsidRPr="00920C9E" w:rsidRDefault="00840EE1" w:rsidP="00817852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>MODALITA’ DI SVOLGIMENTO</w:t>
            </w:r>
            <w:r w:rsidR="00683178"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: </w:t>
            </w:r>
            <w:r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 </w:t>
            </w:r>
            <w:r w:rsidR="00683178" w:rsidRPr="00920C9E">
              <w:rPr>
                <w:rFonts w:asciiTheme="majorHAnsi" w:eastAsia="Garamond" w:hAnsiTheme="majorHAnsi" w:cstheme="majorHAns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1"/>
            <w:r w:rsidR="00683178" w:rsidRPr="00920C9E">
              <w:rPr>
                <w:rFonts w:asciiTheme="majorHAnsi" w:eastAsia="Garamond" w:hAnsiTheme="majorHAnsi" w:cstheme="majorHAnsi"/>
                <w:sz w:val="22"/>
                <w:szCs w:val="22"/>
              </w:rPr>
              <w:instrText xml:space="preserve"> FORMCHECKBOX </w:instrText>
            </w:r>
            <w:r w:rsidR="00683178" w:rsidRPr="00920C9E">
              <w:rPr>
                <w:rFonts w:asciiTheme="majorHAnsi" w:eastAsia="Garamond" w:hAnsiTheme="majorHAnsi" w:cstheme="majorHAnsi"/>
                <w:sz w:val="22"/>
                <w:szCs w:val="22"/>
              </w:rPr>
            </w:r>
            <w:r w:rsidR="00683178" w:rsidRPr="00920C9E">
              <w:rPr>
                <w:rFonts w:asciiTheme="majorHAnsi" w:eastAsia="Garamond" w:hAnsiTheme="majorHAnsi" w:cstheme="majorHAnsi"/>
                <w:sz w:val="22"/>
                <w:szCs w:val="22"/>
              </w:rPr>
              <w:fldChar w:fldCharType="separate"/>
            </w:r>
            <w:r w:rsidR="00683178" w:rsidRPr="00920C9E">
              <w:rPr>
                <w:rFonts w:asciiTheme="majorHAnsi" w:eastAsia="Garamond" w:hAnsiTheme="majorHAnsi" w:cstheme="majorHAnsi"/>
                <w:sz w:val="22"/>
                <w:szCs w:val="22"/>
              </w:rPr>
              <w:fldChar w:fldCharType="end"/>
            </w:r>
            <w:bookmarkEnd w:id="3"/>
            <w:r w:rsidR="00683178" w:rsidRPr="00920C9E">
              <w:rPr>
                <w:rFonts w:asciiTheme="majorHAnsi" w:eastAsia="Garamond" w:hAnsiTheme="majorHAnsi" w:cstheme="majorHAnsi"/>
                <w:sz w:val="22"/>
                <w:szCs w:val="22"/>
              </w:rPr>
              <w:t xml:space="preserve">  PRESENZA                                  </w:t>
            </w:r>
            <w:r w:rsidR="00683178" w:rsidRPr="00920C9E">
              <w:rPr>
                <w:rFonts w:asciiTheme="majorHAnsi" w:eastAsia="Garamond" w:hAnsiTheme="majorHAnsi" w:cstheme="majorHAns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2"/>
            <w:r w:rsidR="00683178" w:rsidRPr="00920C9E">
              <w:rPr>
                <w:rFonts w:asciiTheme="majorHAnsi" w:eastAsia="Garamond" w:hAnsiTheme="majorHAnsi" w:cstheme="majorHAnsi"/>
                <w:sz w:val="22"/>
                <w:szCs w:val="22"/>
              </w:rPr>
              <w:instrText xml:space="preserve"> FORMCHECKBOX </w:instrText>
            </w:r>
            <w:r w:rsidR="00683178" w:rsidRPr="00920C9E">
              <w:rPr>
                <w:rFonts w:asciiTheme="majorHAnsi" w:eastAsia="Garamond" w:hAnsiTheme="majorHAnsi" w:cstheme="majorHAnsi"/>
                <w:sz w:val="22"/>
                <w:szCs w:val="22"/>
              </w:rPr>
            </w:r>
            <w:r w:rsidR="00683178" w:rsidRPr="00920C9E">
              <w:rPr>
                <w:rFonts w:asciiTheme="majorHAnsi" w:eastAsia="Garamond" w:hAnsiTheme="majorHAnsi" w:cstheme="majorHAnsi"/>
                <w:sz w:val="22"/>
                <w:szCs w:val="22"/>
              </w:rPr>
              <w:fldChar w:fldCharType="separate"/>
            </w:r>
            <w:r w:rsidR="00683178" w:rsidRPr="00920C9E">
              <w:rPr>
                <w:rFonts w:asciiTheme="majorHAnsi" w:eastAsia="Garamond" w:hAnsiTheme="majorHAnsi" w:cstheme="majorHAnsi"/>
                <w:sz w:val="22"/>
                <w:szCs w:val="22"/>
              </w:rPr>
              <w:fldChar w:fldCharType="end"/>
            </w:r>
            <w:bookmarkEnd w:id="4"/>
            <w:r w:rsidR="00683178" w:rsidRPr="00920C9E">
              <w:rPr>
                <w:rFonts w:asciiTheme="majorHAnsi" w:eastAsia="Garamond" w:hAnsiTheme="majorHAnsi" w:cstheme="majorHAnsi"/>
                <w:sz w:val="22"/>
                <w:szCs w:val="22"/>
              </w:rPr>
              <w:t xml:space="preserve">  Videoconferenza </w:t>
            </w:r>
          </w:p>
        </w:tc>
      </w:tr>
      <w:tr w:rsidR="00D76D1F" w:rsidRPr="00920C9E" w14:paraId="47FB7414" w14:textId="77777777">
        <w:trPr>
          <w:trHeight w:val="427"/>
          <w:jc w:val="center"/>
        </w:trPr>
        <w:tc>
          <w:tcPr>
            <w:tcW w:w="9904" w:type="dxa"/>
            <w:gridSpan w:val="5"/>
            <w:vAlign w:val="center"/>
          </w:tcPr>
          <w:p w14:paraId="614C523A" w14:textId="77777777" w:rsidR="00D76D1F" w:rsidRPr="00920C9E" w:rsidRDefault="00840EE1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>n. riunione</w:t>
            </w:r>
          </w:p>
        </w:tc>
      </w:tr>
    </w:tbl>
    <w:p w14:paraId="14A10A85" w14:textId="77777777" w:rsidR="00D76D1F" w:rsidRPr="00920C9E" w:rsidRDefault="00D76D1F">
      <w:pPr>
        <w:spacing w:line="336" w:lineRule="auto"/>
        <w:rPr>
          <w:rFonts w:asciiTheme="majorHAnsi" w:eastAsia="Arial" w:hAnsiTheme="majorHAnsi" w:cstheme="majorHAnsi"/>
          <w:sz w:val="22"/>
          <w:szCs w:val="22"/>
        </w:rPr>
      </w:pPr>
    </w:p>
    <w:p w14:paraId="011D4F56" w14:textId="77777777" w:rsidR="00D76D1F" w:rsidRPr="002E6D20" w:rsidRDefault="00840EE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2E6D20">
        <w:rPr>
          <w:rFonts w:asciiTheme="majorHAnsi" w:eastAsia="Arial" w:hAnsiTheme="majorHAnsi" w:cstheme="majorHAnsi"/>
          <w:sz w:val="22"/>
          <w:szCs w:val="22"/>
        </w:rPr>
        <w:t xml:space="preserve">Il giorno _______ del mese di ____________ anno ________ alle ore ___________ si è riunito il Consiglio della classe in oggetto per discutere i seguenti punti all’O.d.G.: </w:t>
      </w:r>
    </w:p>
    <w:p w14:paraId="69A3A877" w14:textId="179813BF" w:rsidR="00314756" w:rsidRPr="002E6D20" w:rsidRDefault="00314756" w:rsidP="00314756">
      <w:pPr>
        <w:pStyle w:val="Paragrafoelenco"/>
        <w:numPr>
          <w:ilvl w:val="0"/>
          <w:numId w:val="3"/>
        </w:numPr>
        <w:spacing w:line="33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2E6D20">
        <w:rPr>
          <w:rFonts w:asciiTheme="majorHAnsi" w:hAnsiTheme="majorHAnsi" w:cstheme="majorHAnsi"/>
          <w:color w:val="000000"/>
          <w:sz w:val="22"/>
          <w:szCs w:val="22"/>
        </w:rPr>
        <w:t>Andamento didattico-disciplinare</w:t>
      </w:r>
      <w:r w:rsidR="007B640E" w:rsidRPr="002E6D20">
        <w:rPr>
          <w:rFonts w:asciiTheme="majorHAnsi" w:hAnsiTheme="majorHAnsi" w:cstheme="majorHAnsi"/>
          <w:color w:val="000000"/>
          <w:sz w:val="22"/>
          <w:szCs w:val="22"/>
        </w:rPr>
        <w:t>;</w:t>
      </w:r>
    </w:p>
    <w:p w14:paraId="4682CEAC" w14:textId="403A422E" w:rsidR="00314756" w:rsidRDefault="00314756" w:rsidP="00314756">
      <w:pPr>
        <w:pStyle w:val="Paragrafoelenco"/>
        <w:numPr>
          <w:ilvl w:val="0"/>
          <w:numId w:val="3"/>
        </w:numPr>
        <w:spacing w:line="33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2E6D20">
        <w:rPr>
          <w:rFonts w:asciiTheme="majorHAnsi" w:hAnsiTheme="majorHAnsi" w:cstheme="majorHAnsi"/>
          <w:color w:val="000000"/>
          <w:sz w:val="22"/>
          <w:szCs w:val="22"/>
        </w:rPr>
        <w:t>Rilevazione alunni con carenze di apprendimento e con criticità comportamentali. Come realizzare i percorsi personalizzati in classe (vincoli, risorse, opportunità, tempi)</w:t>
      </w:r>
      <w:r w:rsidR="007B640E" w:rsidRPr="002E6D20">
        <w:rPr>
          <w:rFonts w:asciiTheme="majorHAnsi" w:hAnsiTheme="majorHAnsi" w:cstheme="majorHAnsi"/>
          <w:color w:val="000000"/>
          <w:sz w:val="22"/>
          <w:szCs w:val="22"/>
        </w:rPr>
        <w:t>;</w:t>
      </w:r>
    </w:p>
    <w:p w14:paraId="202DC772" w14:textId="50DC207F" w:rsidR="006475C5" w:rsidRPr="002E6D20" w:rsidRDefault="006475C5" w:rsidP="00314756">
      <w:pPr>
        <w:pStyle w:val="Paragrafoelenco"/>
        <w:numPr>
          <w:ilvl w:val="0"/>
          <w:numId w:val="3"/>
        </w:numPr>
        <w:spacing w:line="33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475C5">
        <w:rPr>
          <w:rFonts w:asciiTheme="majorHAnsi" w:hAnsiTheme="majorHAnsi" w:cstheme="majorHAnsi"/>
          <w:color w:val="000000"/>
          <w:sz w:val="22"/>
          <w:szCs w:val="22"/>
        </w:rPr>
        <w:t>Definizione linee programmatiche e adesione ai progetti POF;</w:t>
      </w:r>
    </w:p>
    <w:p w14:paraId="233F767A" w14:textId="77777777" w:rsidR="00314756" w:rsidRPr="002E6D20" w:rsidRDefault="00314756" w:rsidP="00314756">
      <w:pPr>
        <w:pStyle w:val="Paragrafoelenco"/>
        <w:numPr>
          <w:ilvl w:val="0"/>
          <w:numId w:val="3"/>
        </w:numPr>
        <w:spacing w:line="33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2E6D20">
        <w:rPr>
          <w:rFonts w:asciiTheme="majorHAnsi" w:hAnsiTheme="majorHAnsi" w:cstheme="majorHAnsi"/>
          <w:color w:val="000000"/>
          <w:sz w:val="22"/>
          <w:szCs w:val="22"/>
        </w:rPr>
        <w:t>Insediamento rappresentanza genitori;</w:t>
      </w:r>
    </w:p>
    <w:p w14:paraId="54B0DF91" w14:textId="77777777" w:rsidR="00314756" w:rsidRPr="002E6D20" w:rsidRDefault="00314756" w:rsidP="00314756">
      <w:pPr>
        <w:pStyle w:val="Paragrafoelenco"/>
        <w:numPr>
          <w:ilvl w:val="0"/>
          <w:numId w:val="3"/>
        </w:numPr>
        <w:spacing w:line="33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2E6D20">
        <w:rPr>
          <w:rFonts w:asciiTheme="majorHAnsi" w:hAnsiTheme="majorHAnsi" w:cstheme="majorHAnsi"/>
          <w:color w:val="000000"/>
          <w:sz w:val="22"/>
          <w:szCs w:val="22"/>
        </w:rPr>
        <w:t>Condivisione e verbalizzazione Piano iniziative didattiche, uscite didattiche e viaggi d’istruzione</w:t>
      </w:r>
    </w:p>
    <w:p w14:paraId="0E521DE2" w14:textId="77777777" w:rsidR="00D76D1F" w:rsidRPr="002E6D20" w:rsidRDefault="00D76D1F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</w:p>
    <w:p w14:paraId="7F511FAB" w14:textId="77777777" w:rsidR="00D76D1F" w:rsidRPr="00920C9E" w:rsidRDefault="00840EE1">
      <w:pPr>
        <w:spacing w:line="288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>Risultano presenti e proff. ____________________________________________________________</w:t>
      </w:r>
    </w:p>
    <w:p w14:paraId="6638E8A4" w14:textId="77777777" w:rsidR="00D76D1F" w:rsidRPr="00920C9E" w:rsidRDefault="00D76D1F">
      <w:pPr>
        <w:spacing w:line="288" w:lineRule="auto"/>
        <w:jc w:val="both"/>
        <w:rPr>
          <w:rFonts w:asciiTheme="majorHAnsi" w:eastAsia="Arial" w:hAnsiTheme="majorHAnsi" w:cstheme="majorHAnsi"/>
          <w:sz w:val="22"/>
          <w:szCs w:val="22"/>
        </w:rPr>
      </w:pPr>
    </w:p>
    <w:tbl>
      <w:tblPr>
        <w:tblStyle w:val="a0"/>
        <w:tblW w:w="101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6743"/>
      </w:tblGrid>
      <w:tr w:rsidR="00D76D1F" w:rsidRPr="00920C9E" w14:paraId="4F029666" w14:textId="77777777">
        <w:tc>
          <w:tcPr>
            <w:tcW w:w="3369" w:type="dxa"/>
          </w:tcPr>
          <w:p w14:paraId="3041CFCB" w14:textId="77777777" w:rsidR="00D76D1F" w:rsidRPr="00920C9E" w:rsidRDefault="00840EE1">
            <w:pPr>
              <w:spacing w:line="276" w:lineRule="auto"/>
              <w:jc w:val="both"/>
              <w:rPr>
                <w:rFonts w:asciiTheme="majorHAnsi" w:eastAsia="Arial" w:hAnsiTheme="majorHAnsi" w:cstheme="majorHAnsi"/>
                <w:b/>
                <w:sz w:val="22"/>
                <w:szCs w:val="22"/>
              </w:rPr>
            </w:pPr>
            <w:r w:rsidRPr="00920C9E"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t>MATERIA</w:t>
            </w:r>
          </w:p>
        </w:tc>
        <w:tc>
          <w:tcPr>
            <w:tcW w:w="6743" w:type="dxa"/>
          </w:tcPr>
          <w:p w14:paraId="67CD6E05" w14:textId="77777777" w:rsidR="00D76D1F" w:rsidRPr="00920C9E" w:rsidRDefault="00840EE1">
            <w:pPr>
              <w:spacing w:line="276" w:lineRule="auto"/>
              <w:jc w:val="both"/>
              <w:rPr>
                <w:rFonts w:asciiTheme="majorHAnsi" w:eastAsia="Arial" w:hAnsiTheme="majorHAnsi" w:cstheme="majorHAnsi"/>
                <w:b/>
                <w:sz w:val="22"/>
                <w:szCs w:val="22"/>
              </w:rPr>
            </w:pPr>
            <w:r w:rsidRPr="00920C9E"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t>DOCENTE</w:t>
            </w:r>
          </w:p>
        </w:tc>
      </w:tr>
      <w:tr w:rsidR="00D76D1F" w:rsidRPr="00920C9E" w14:paraId="51C17C21" w14:textId="77777777">
        <w:tc>
          <w:tcPr>
            <w:tcW w:w="3369" w:type="dxa"/>
          </w:tcPr>
          <w:p w14:paraId="3150A611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6743" w:type="dxa"/>
          </w:tcPr>
          <w:p w14:paraId="7DFF99F0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D76D1F" w:rsidRPr="00920C9E" w14:paraId="1BEBF156" w14:textId="77777777">
        <w:tc>
          <w:tcPr>
            <w:tcW w:w="3369" w:type="dxa"/>
          </w:tcPr>
          <w:p w14:paraId="06C3E638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6743" w:type="dxa"/>
          </w:tcPr>
          <w:p w14:paraId="246398DC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D76D1F" w:rsidRPr="00920C9E" w14:paraId="45F4A24F" w14:textId="77777777">
        <w:tc>
          <w:tcPr>
            <w:tcW w:w="3369" w:type="dxa"/>
          </w:tcPr>
          <w:p w14:paraId="459639AC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6743" w:type="dxa"/>
          </w:tcPr>
          <w:p w14:paraId="2F2F55A0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D76D1F" w:rsidRPr="00920C9E" w14:paraId="67B0B9EF" w14:textId="77777777">
        <w:tc>
          <w:tcPr>
            <w:tcW w:w="3369" w:type="dxa"/>
          </w:tcPr>
          <w:p w14:paraId="5503799A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6743" w:type="dxa"/>
          </w:tcPr>
          <w:p w14:paraId="015CFF09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D76D1F" w:rsidRPr="00920C9E" w14:paraId="769D4A1F" w14:textId="77777777">
        <w:tc>
          <w:tcPr>
            <w:tcW w:w="3369" w:type="dxa"/>
          </w:tcPr>
          <w:p w14:paraId="01D9F27A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6743" w:type="dxa"/>
          </w:tcPr>
          <w:p w14:paraId="2137D96F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D76D1F" w:rsidRPr="00920C9E" w14:paraId="74B50AA9" w14:textId="77777777">
        <w:tc>
          <w:tcPr>
            <w:tcW w:w="3369" w:type="dxa"/>
          </w:tcPr>
          <w:p w14:paraId="0B316D18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6743" w:type="dxa"/>
          </w:tcPr>
          <w:p w14:paraId="0232DF81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D76D1F" w:rsidRPr="00920C9E" w14:paraId="610B12C5" w14:textId="77777777">
        <w:tc>
          <w:tcPr>
            <w:tcW w:w="3369" w:type="dxa"/>
          </w:tcPr>
          <w:p w14:paraId="6066FB71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6743" w:type="dxa"/>
          </w:tcPr>
          <w:p w14:paraId="69C90D2B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D76D1F" w:rsidRPr="00920C9E" w14:paraId="021258A3" w14:textId="77777777">
        <w:tc>
          <w:tcPr>
            <w:tcW w:w="3369" w:type="dxa"/>
          </w:tcPr>
          <w:p w14:paraId="00DBFBD8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6743" w:type="dxa"/>
          </w:tcPr>
          <w:p w14:paraId="12592CA4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D76D1F" w:rsidRPr="00920C9E" w14:paraId="66884A7D" w14:textId="77777777">
        <w:tc>
          <w:tcPr>
            <w:tcW w:w="3369" w:type="dxa"/>
          </w:tcPr>
          <w:p w14:paraId="14DF2804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6743" w:type="dxa"/>
          </w:tcPr>
          <w:p w14:paraId="500EE587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D76D1F" w:rsidRPr="00920C9E" w14:paraId="40ADA26E" w14:textId="77777777">
        <w:tc>
          <w:tcPr>
            <w:tcW w:w="3369" w:type="dxa"/>
          </w:tcPr>
          <w:p w14:paraId="159E88DC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6743" w:type="dxa"/>
          </w:tcPr>
          <w:p w14:paraId="7DF52587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</w:tbl>
    <w:p w14:paraId="603D2F80" w14:textId="77777777" w:rsidR="00D76D1F" w:rsidRPr="00920C9E" w:rsidRDefault="00D76D1F">
      <w:pPr>
        <w:spacing w:line="27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</w:p>
    <w:p w14:paraId="5B948146" w14:textId="77777777" w:rsidR="00DB0955" w:rsidRDefault="00DB0955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DB0955">
        <w:rPr>
          <w:rFonts w:asciiTheme="majorHAnsi" w:eastAsia="Arial" w:hAnsiTheme="majorHAnsi" w:cstheme="majorHAnsi"/>
          <w:sz w:val="22"/>
          <w:szCs w:val="22"/>
        </w:rPr>
        <w:lastRenderedPageBreak/>
        <w:t xml:space="preserve">L’incarico di Coordinatore di classe risulta affidato al prof…………….. che presiede il Consiglio in virtù della delega del Dirigente scolastico ai sensi dell'art. 5 T.U. n. 297/'94. </w:t>
      </w:r>
    </w:p>
    <w:p w14:paraId="0402C646" w14:textId="2C4FA197" w:rsidR="00D76D1F" w:rsidRPr="00920C9E" w:rsidRDefault="00DB0955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DB0955">
        <w:rPr>
          <w:rFonts w:asciiTheme="majorHAnsi" w:eastAsia="Arial" w:hAnsiTheme="majorHAnsi" w:cstheme="majorHAnsi"/>
          <w:sz w:val="22"/>
          <w:szCs w:val="22"/>
        </w:rPr>
        <w:t>Il Consiglio di classe, preso atto della nomina del coordinatore, riconosce la validità della seduta e dà inizio alla discussione degli argomenti posti all’O.d.g.</w:t>
      </w:r>
    </w:p>
    <w:p w14:paraId="4E207296" w14:textId="2DAF1B18" w:rsidR="00D76D1F" w:rsidRPr="00920C9E" w:rsidRDefault="00840EE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>Si passa alla trattazione dei punti all’ordine del giorno.</w:t>
      </w:r>
    </w:p>
    <w:p w14:paraId="2C89A654" w14:textId="1EBAB876" w:rsidR="005A6AE8" w:rsidRPr="00552A57" w:rsidRDefault="005A6AE8" w:rsidP="00552A57">
      <w:pPr>
        <w:pStyle w:val="Paragrafoelenco"/>
        <w:numPr>
          <w:ilvl w:val="0"/>
          <w:numId w:val="6"/>
        </w:num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552A57">
        <w:rPr>
          <w:rFonts w:asciiTheme="majorHAnsi" w:eastAsia="Arial" w:hAnsiTheme="majorHAnsi" w:cstheme="majorHAnsi"/>
          <w:sz w:val="22"/>
          <w:szCs w:val="22"/>
        </w:rPr>
        <w:t xml:space="preserve">ANDAMENTO DIDATTICO-DISCIPLINARE </w:t>
      </w:r>
    </w:p>
    <w:p w14:paraId="26C07427" w14:textId="77777777" w:rsidR="005A6AE8" w:rsidRDefault="005A6AE8" w:rsidP="005A6AE8">
      <w:pPr>
        <w:spacing w:line="336" w:lineRule="auto"/>
        <w:ind w:left="36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5A6AE8">
        <w:rPr>
          <w:rFonts w:asciiTheme="majorHAnsi" w:eastAsia="Arial" w:hAnsiTheme="majorHAnsi" w:cstheme="majorHAnsi"/>
          <w:sz w:val="22"/>
          <w:szCs w:val="22"/>
        </w:rPr>
        <w:t xml:space="preserve">Si presenta il quadro della classe che risulta così formata: n. ……………… sono gli alunni iscritti frequentanti tra cui n. ……….. alunno diversamente abile che segue una programmazione …………….. che prevede ………………………………………………………………... </w:t>
      </w:r>
    </w:p>
    <w:p w14:paraId="0688E632" w14:textId="243C496D" w:rsidR="007C2CA3" w:rsidRDefault="007C2CA3" w:rsidP="005A6AE8">
      <w:pPr>
        <w:spacing w:line="336" w:lineRule="auto"/>
        <w:ind w:left="36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7C2CA3">
        <w:rPr>
          <w:rFonts w:asciiTheme="majorHAnsi" w:eastAsia="Arial" w:hAnsiTheme="majorHAnsi" w:cstheme="majorHAnsi"/>
          <w:sz w:val="22"/>
          <w:szCs w:val="22"/>
        </w:rPr>
        <w:t>Il docente coordinatore illustra la situazione della classe e l’evoluzione che la stessa ha subito sul piano didattico-disciplinare rispetto all’inizio delle lezioni. Dalla relazione, fatta propria all’unanimità dall’intero Consiglio, emerge quanto sinteticamente riportato di seguito:</w:t>
      </w:r>
    </w:p>
    <w:p w14:paraId="64D74E12" w14:textId="5088C3AB" w:rsidR="00226CFA" w:rsidRDefault="00226CFA" w:rsidP="005A6AE8">
      <w:pPr>
        <w:spacing w:line="336" w:lineRule="auto"/>
        <w:ind w:left="360"/>
        <w:jc w:val="both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1020D7" w14:textId="47068D4E" w:rsidR="007C2CA3" w:rsidRPr="00552A57" w:rsidRDefault="007C2CA3" w:rsidP="00552A57">
      <w:pPr>
        <w:pStyle w:val="Paragrafoelenco"/>
        <w:numPr>
          <w:ilvl w:val="0"/>
          <w:numId w:val="6"/>
        </w:numPr>
        <w:spacing w:line="33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52A57">
        <w:rPr>
          <w:rFonts w:asciiTheme="majorHAnsi" w:hAnsiTheme="majorHAnsi" w:cstheme="majorHAnsi"/>
          <w:color w:val="000000"/>
          <w:sz w:val="22"/>
          <w:szCs w:val="22"/>
        </w:rPr>
        <w:t>RILEVAZIONE ALUNNI CON CARENZE DI APPRENDIMENTO E CON CRITICITÀ COMPORTAMENTALI. COME REALIZZARE I PERCORSI PERSONALIZZATI IN CLASSE (VINCOLI, RISORSE, OPPORTUNITÀ, TEMPI)</w:t>
      </w:r>
    </w:p>
    <w:p w14:paraId="2E3939F1" w14:textId="79CC8163" w:rsidR="00483F52" w:rsidRDefault="005A6AE8" w:rsidP="007A5682">
      <w:pPr>
        <w:spacing w:line="336" w:lineRule="auto"/>
        <w:ind w:left="36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5A6AE8">
        <w:rPr>
          <w:rFonts w:asciiTheme="majorHAnsi" w:eastAsia="Arial" w:hAnsiTheme="majorHAnsi" w:cstheme="majorHAnsi"/>
          <w:sz w:val="22"/>
          <w:szCs w:val="22"/>
        </w:rPr>
        <w:t xml:space="preserve">Il Cdc si sofferma sull’alunno/i …………… evidenziando delle difficoltà ……………………………………… ……….pertanto ha la necessità che sia seguito con un’attenzione particolare. Il Cdc effettua un’analisi ulteriore sui singoli alunni e individua quelli </w:t>
      </w:r>
      <w:r w:rsidR="007C2CA3">
        <w:rPr>
          <w:rFonts w:asciiTheme="majorHAnsi" w:eastAsia="Arial" w:hAnsiTheme="majorHAnsi" w:cstheme="majorHAnsi"/>
          <w:sz w:val="22"/>
          <w:szCs w:val="22"/>
        </w:rPr>
        <w:t xml:space="preserve">a </w:t>
      </w:r>
      <w:r w:rsidRPr="005A6AE8">
        <w:rPr>
          <w:rFonts w:asciiTheme="majorHAnsi" w:eastAsia="Arial" w:hAnsiTheme="majorHAnsi" w:cstheme="majorHAnsi"/>
          <w:sz w:val="22"/>
          <w:szCs w:val="22"/>
        </w:rPr>
        <w:t xml:space="preserve">rischio di insuccesso scolastico e/o che presentano delle difficoltà. Per questi alunni si stabiliscono </w:t>
      </w:r>
      <w:r w:rsidR="00164547">
        <w:rPr>
          <w:rFonts w:asciiTheme="majorHAnsi" w:eastAsia="Arial" w:hAnsiTheme="majorHAnsi" w:cstheme="majorHAnsi"/>
          <w:sz w:val="22"/>
          <w:szCs w:val="22"/>
        </w:rPr>
        <w:t xml:space="preserve">le seguenti </w:t>
      </w:r>
      <w:r w:rsidRPr="005A6AE8">
        <w:rPr>
          <w:rFonts w:asciiTheme="majorHAnsi" w:eastAsia="Arial" w:hAnsiTheme="majorHAnsi" w:cstheme="majorHAnsi"/>
          <w:sz w:val="22"/>
          <w:szCs w:val="22"/>
        </w:rPr>
        <w:t>strategie adeguate al contenimento dei rischi di insuccesso/difficoltà</w:t>
      </w:r>
      <w:r w:rsidR="00164547">
        <w:rPr>
          <w:rFonts w:asciiTheme="majorHAnsi" w:eastAsia="Arial" w:hAnsiTheme="majorHAnsi" w:cstheme="majorHAnsi"/>
          <w:sz w:val="22"/>
          <w:szCs w:val="22"/>
        </w:rPr>
        <w:t>:</w:t>
      </w:r>
    </w:p>
    <w:p w14:paraId="7243A478" w14:textId="6BBCC379" w:rsidR="00164547" w:rsidRDefault="00164547" w:rsidP="007A5682">
      <w:pPr>
        <w:spacing w:line="336" w:lineRule="auto"/>
        <w:ind w:left="360"/>
        <w:jc w:val="both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EC8969" w14:textId="20832613" w:rsidR="00164547" w:rsidRDefault="00164547" w:rsidP="00164547">
      <w:pPr>
        <w:spacing w:line="336" w:lineRule="auto"/>
        <w:ind w:left="360"/>
        <w:jc w:val="both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>3</w:t>
      </w:r>
      <w:r w:rsidR="00840EE1" w:rsidRPr="005A6AE8">
        <w:rPr>
          <w:rFonts w:asciiTheme="majorHAnsi" w:eastAsia="Arial" w:hAnsiTheme="majorHAnsi" w:cstheme="majorHAnsi"/>
          <w:sz w:val="22"/>
          <w:szCs w:val="22"/>
        </w:rPr>
        <w:t>.</w:t>
      </w:r>
      <w:r w:rsidR="00840EE1" w:rsidRPr="005A6AE8">
        <w:rPr>
          <w:rFonts w:asciiTheme="majorHAnsi" w:eastAsia="Arial" w:hAnsiTheme="majorHAnsi" w:cstheme="majorHAnsi"/>
          <w:sz w:val="22"/>
          <w:szCs w:val="22"/>
        </w:rPr>
        <w:tab/>
      </w:r>
      <w:r w:rsidRPr="006475C5">
        <w:rPr>
          <w:rFonts w:asciiTheme="majorHAnsi" w:hAnsiTheme="majorHAnsi" w:cstheme="majorHAnsi"/>
          <w:color w:val="000000"/>
          <w:sz w:val="22"/>
          <w:szCs w:val="22"/>
        </w:rPr>
        <w:t>DEFINIZIONE LINEE PROGRAMMATICHE E ADESIONE AI PROGETTI POF</w:t>
      </w:r>
    </w:p>
    <w:p w14:paraId="4D786617" w14:textId="7C839CC5" w:rsidR="00164547" w:rsidRDefault="00164547" w:rsidP="00164547">
      <w:pPr>
        <w:spacing w:line="336" w:lineRule="auto"/>
        <w:ind w:left="36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5A6AE8">
        <w:rPr>
          <w:rFonts w:asciiTheme="majorHAnsi" w:eastAsia="Arial" w:hAnsiTheme="majorHAnsi" w:cstheme="majorHAnsi"/>
          <w:sz w:val="22"/>
          <w:szCs w:val="22"/>
        </w:rPr>
        <w:t xml:space="preserve">Il Cdc individua </w:t>
      </w:r>
      <w:r>
        <w:rPr>
          <w:rFonts w:asciiTheme="majorHAnsi" w:eastAsia="Arial" w:hAnsiTheme="majorHAnsi" w:cstheme="majorHAnsi"/>
          <w:sz w:val="22"/>
          <w:szCs w:val="22"/>
        </w:rPr>
        <w:t xml:space="preserve">le seguenti </w:t>
      </w:r>
      <w:r w:rsidRPr="005A6AE8">
        <w:rPr>
          <w:rFonts w:asciiTheme="majorHAnsi" w:eastAsia="Arial" w:hAnsiTheme="majorHAnsi" w:cstheme="majorHAnsi"/>
          <w:sz w:val="22"/>
          <w:szCs w:val="22"/>
        </w:rPr>
        <w:t xml:space="preserve">metodologie di insegnamento, modalità e strumenti di lavoro, criteri di valutazione, </w:t>
      </w:r>
      <w:r>
        <w:rPr>
          <w:rFonts w:asciiTheme="majorHAnsi" w:eastAsia="Arial" w:hAnsiTheme="majorHAnsi" w:cstheme="majorHAnsi"/>
          <w:sz w:val="22"/>
          <w:szCs w:val="22"/>
        </w:rPr>
        <w:t>a</w:t>
      </w:r>
      <w:r w:rsidRPr="005A6AE8">
        <w:rPr>
          <w:rFonts w:asciiTheme="majorHAnsi" w:eastAsia="Arial" w:hAnsiTheme="majorHAnsi" w:cstheme="majorHAnsi"/>
          <w:sz w:val="22"/>
          <w:szCs w:val="22"/>
        </w:rPr>
        <w:t>ttività di recupero e sostegno e progetti presenti nel PTOF fatti propri dal CdC</w:t>
      </w:r>
      <w:r>
        <w:rPr>
          <w:rFonts w:asciiTheme="majorHAnsi" w:eastAsia="Arial" w:hAnsiTheme="majorHAnsi" w:cstheme="majorHAnsi"/>
          <w:sz w:val="22"/>
          <w:szCs w:val="22"/>
        </w:rPr>
        <w:t>:</w:t>
      </w:r>
    </w:p>
    <w:p w14:paraId="120A9DDE" w14:textId="1F042932" w:rsidR="00D76D1F" w:rsidRPr="005A6AE8" w:rsidRDefault="00840EE1" w:rsidP="00226CFA">
      <w:pPr>
        <w:spacing w:line="336" w:lineRule="auto"/>
        <w:ind w:left="284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5A6AE8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_______________________________________________________________________</w:t>
      </w:r>
      <w:r w:rsidR="00164547">
        <w:rPr>
          <w:rFonts w:asciiTheme="majorHAnsi" w:eastAsia="Arial" w:hAnsiTheme="majorHAnsi" w:cstheme="majorHAnsi"/>
          <w:sz w:val="22"/>
          <w:szCs w:val="22"/>
        </w:rPr>
        <w:t>________________</w:t>
      </w:r>
      <w:r w:rsidRPr="005A6AE8">
        <w:rPr>
          <w:rFonts w:asciiTheme="majorHAnsi" w:eastAsia="Arial" w:hAnsiTheme="majorHAnsi" w:cstheme="majorHAnsi"/>
          <w:sz w:val="22"/>
          <w:szCs w:val="22"/>
        </w:rPr>
        <w:t>____</w:t>
      </w:r>
    </w:p>
    <w:p w14:paraId="3C5711B0" w14:textId="6BCB39EC" w:rsidR="00D76D1F" w:rsidRPr="00920C9E" w:rsidRDefault="00840EE1" w:rsidP="00226CFA">
      <w:pPr>
        <w:spacing w:line="336" w:lineRule="auto"/>
        <w:ind w:left="284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__________________________________________________________________</w:t>
      </w:r>
      <w:r w:rsidR="00164547">
        <w:rPr>
          <w:rFonts w:asciiTheme="majorHAnsi" w:eastAsia="Arial" w:hAnsiTheme="majorHAnsi" w:cstheme="majorHAnsi"/>
          <w:sz w:val="22"/>
          <w:szCs w:val="22"/>
        </w:rPr>
        <w:t>_____________</w:t>
      </w:r>
      <w:r w:rsidRPr="00920C9E">
        <w:rPr>
          <w:rFonts w:asciiTheme="majorHAnsi" w:eastAsia="Arial" w:hAnsiTheme="majorHAnsi" w:cstheme="majorHAnsi"/>
          <w:sz w:val="22"/>
          <w:szCs w:val="22"/>
        </w:rPr>
        <w:t>______________</w:t>
      </w:r>
    </w:p>
    <w:p w14:paraId="734E54B7" w14:textId="6E7A15B5" w:rsidR="00D76D1F" w:rsidRPr="00920C9E" w:rsidRDefault="00840EE1" w:rsidP="00226CFA">
      <w:pPr>
        <w:spacing w:line="336" w:lineRule="auto"/>
        <w:ind w:left="284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>____________</w:t>
      </w:r>
      <w:r w:rsidR="00164547">
        <w:rPr>
          <w:rFonts w:asciiTheme="majorHAnsi" w:eastAsia="Arial" w:hAnsiTheme="majorHAnsi" w:cstheme="majorHAnsi"/>
          <w:sz w:val="22"/>
          <w:szCs w:val="22"/>
        </w:rPr>
        <w:t>_____________</w:t>
      </w:r>
      <w:r w:rsidRPr="00920C9E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____________________________________________________________________</w:t>
      </w:r>
    </w:p>
    <w:p w14:paraId="1F14F122" w14:textId="77777777" w:rsidR="00D76D1F" w:rsidRPr="00920C9E" w:rsidRDefault="00840EE1" w:rsidP="00226CFA">
      <w:pPr>
        <w:spacing w:line="336" w:lineRule="auto"/>
        <w:ind w:left="284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_________________________________________________________________________________</w:t>
      </w:r>
    </w:p>
    <w:p w14:paraId="41905383" w14:textId="2921DF55" w:rsidR="00E03D11" w:rsidRPr="00E03D11" w:rsidRDefault="00E03D11" w:rsidP="00E03D1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E03D11">
        <w:rPr>
          <w:rFonts w:asciiTheme="majorHAnsi" w:eastAsia="Arial" w:hAnsiTheme="majorHAnsi" w:cstheme="majorHAnsi"/>
          <w:sz w:val="22"/>
          <w:szCs w:val="22"/>
        </w:rPr>
        <w:t xml:space="preserve">I lavori del Consiglio di classe proseguono con la presenza dei nuovi rappresentanti della componente genitori e si affrontano i seguenti punti all’o.d.g.: </w:t>
      </w:r>
    </w:p>
    <w:p w14:paraId="58E0A9FF" w14:textId="7A935148" w:rsidR="00E03D11" w:rsidRPr="00E03D11" w:rsidRDefault="00E03D11" w:rsidP="00E03D11">
      <w:pPr>
        <w:spacing w:line="336" w:lineRule="auto"/>
        <w:ind w:left="993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E03D11">
        <w:rPr>
          <w:rFonts w:asciiTheme="majorHAnsi" w:eastAsia="Arial" w:hAnsiTheme="majorHAnsi" w:cstheme="majorHAnsi"/>
          <w:sz w:val="22"/>
          <w:szCs w:val="22"/>
        </w:rPr>
        <w:t xml:space="preserve"> 4.    </w:t>
      </w:r>
      <w:r w:rsidRPr="00E03D11">
        <w:rPr>
          <w:rFonts w:asciiTheme="majorHAnsi" w:eastAsia="Arial" w:hAnsiTheme="majorHAnsi" w:cstheme="majorHAnsi"/>
          <w:sz w:val="22"/>
          <w:szCs w:val="22"/>
        </w:rPr>
        <w:t xml:space="preserve">insediamento rappresentanza genitori; </w:t>
      </w:r>
    </w:p>
    <w:p w14:paraId="3DE67A92" w14:textId="4413F278" w:rsidR="00E03D11" w:rsidRPr="00E03D11" w:rsidRDefault="00E03D11" w:rsidP="00E03D11">
      <w:pPr>
        <w:spacing w:line="336" w:lineRule="auto"/>
        <w:ind w:left="993"/>
        <w:jc w:val="both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 xml:space="preserve"> </w:t>
      </w:r>
      <w:r w:rsidRPr="00E03D11">
        <w:rPr>
          <w:rFonts w:asciiTheme="majorHAnsi" w:eastAsia="Arial" w:hAnsiTheme="majorHAnsi" w:cstheme="majorHAnsi"/>
          <w:sz w:val="22"/>
          <w:szCs w:val="22"/>
        </w:rPr>
        <w:t xml:space="preserve">5. </w:t>
      </w:r>
      <w:r w:rsidRPr="002E6D20">
        <w:rPr>
          <w:rFonts w:asciiTheme="majorHAnsi" w:hAnsiTheme="majorHAnsi" w:cstheme="majorHAnsi"/>
          <w:color w:val="000000"/>
          <w:sz w:val="22"/>
          <w:szCs w:val="22"/>
        </w:rPr>
        <w:t>Condivisione e verbalizzazione Piano iniziative didattiche, uscite didattiche e viaggi d’istruzione</w:t>
      </w:r>
    </w:p>
    <w:p w14:paraId="05407923" w14:textId="0EA01322" w:rsidR="00E03D11" w:rsidRPr="00E03D11" w:rsidRDefault="00E03D11" w:rsidP="00E03D1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>4.</w:t>
      </w:r>
      <w:r w:rsidRPr="00E03D11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E03D11">
        <w:rPr>
          <w:rFonts w:asciiTheme="majorHAnsi" w:eastAsia="Arial" w:hAnsiTheme="majorHAnsi" w:cstheme="majorHAnsi"/>
          <w:sz w:val="22"/>
          <w:szCs w:val="22"/>
        </w:rPr>
        <w:t xml:space="preserve">INSEDIAMENTO RAPPRESENTANZA GENITORI; </w:t>
      </w:r>
    </w:p>
    <w:p w14:paraId="2F35B91E" w14:textId="517F64C1" w:rsidR="00E03D11" w:rsidRDefault="00E03D11" w:rsidP="00E03D1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E03D11">
        <w:rPr>
          <w:rFonts w:asciiTheme="majorHAnsi" w:eastAsia="Arial" w:hAnsiTheme="majorHAnsi" w:cstheme="majorHAnsi"/>
          <w:sz w:val="22"/>
          <w:szCs w:val="22"/>
        </w:rPr>
        <w:lastRenderedPageBreak/>
        <w:t xml:space="preserve">Il docente coordinatore di classe introduce e fa insediare i sigg.…………………………………..., eletti in qualità di rappresentanti di classe per le componenti genitori. </w:t>
      </w:r>
    </w:p>
    <w:p w14:paraId="26FDE997" w14:textId="031FDB2A" w:rsidR="00E03D11" w:rsidRPr="00E03D11" w:rsidRDefault="00E03D11" w:rsidP="00E03D1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E03D11">
        <w:rPr>
          <w:rFonts w:asciiTheme="majorHAnsi" w:eastAsia="Arial" w:hAnsiTheme="majorHAnsi" w:cstheme="majorHAnsi"/>
          <w:sz w:val="22"/>
          <w:szCs w:val="22"/>
        </w:rPr>
        <w:t xml:space="preserve">Passa quindi ad illustrare sinteticamente ai rappresentanti degli alunni e genitori tutto ciò che è stato discusso ed evidenziato dai docenti nella prima parte della seduta relativamente alla  situazione didattico/disciplinare della classe e all’evoluzione che la stessa ha subito rispetto all’inizio dell’anno scolastico. </w:t>
      </w:r>
    </w:p>
    <w:p w14:paraId="5A2BCA81" w14:textId="0F552D6F" w:rsidR="00E03D11" w:rsidRPr="00E03D11" w:rsidRDefault="00E03D11" w:rsidP="00E03D11">
      <w:pPr>
        <w:pStyle w:val="Paragrafoelenco"/>
        <w:numPr>
          <w:ilvl w:val="0"/>
          <w:numId w:val="7"/>
        </w:numPr>
        <w:spacing w:line="33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2E6D20">
        <w:rPr>
          <w:rFonts w:asciiTheme="majorHAnsi" w:hAnsiTheme="majorHAnsi" w:cstheme="majorHAnsi"/>
          <w:color w:val="000000"/>
          <w:sz w:val="22"/>
          <w:szCs w:val="22"/>
        </w:rPr>
        <w:t>CONDIVISIONE E VERBALIZZAZIONE PIANO INIZIATIVE DIDATTICHE, USCITE DIDATTICHE E VIAGGI D’ISTRUZIONE</w:t>
      </w:r>
    </w:p>
    <w:p w14:paraId="573F0FF1" w14:textId="459C1D64" w:rsidR="00D76D1F" w:rsidRPr="00920C9E" w:rsidRDefault="00E03D11" w:rsidP="00E03D1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  <w:u w:val="single"/>
        </w:rPr>
      </w:pPr>
      <w:r w:rsidRPr="00E03D11">
        <w:rPr>
          <w:rFonts w:asciiTheme="majorHAnsi" w:eastAsia="Arial" w:hAnsiTheme="majorHAnsi" w:cstheme="majorHAnsi"/>
          <w:sz w:val="22"/>
          <w:szCs w:val="22"/>
        </w:rPr>
        <w:t>Si affronta quindi l'ultimo punto all’o.d.g. e il Consiglio di classe decide quanto sinteticamente riportato  di seguito:</w:t>
      </w:r>
      <w:r w:rsidR="00840EE1" w:rsidRPr="00920C9E">
        <w:rPr>
          <w:rFonts w:asciiTheme="majorHAnsi" w:eastAsia="Arial" w:hAnsiTheme="majorHAnsi" w:cstheme="majorHAnsi"/>
          <w:sz w:val="22"/>
          <w:szCs w:val="22"/>
          <w:u w:val="single"/>
        </w:rPr>
        <w:t xml:space="preserve"> </w:t>
      </w:r>
    </w:p>
    <w:p w14:paraId="2953685E" w14:textId="77777777" w:rsidR="00D76D1F" w:rsidRPr="00920C9E" w:rsidRDefault="00840EE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_________________________________________________________________________________</w:t>
      </w:r>
    </w:p>
    <w:p w14:paraId="7FD7B37D" w14:textId="77777777" w:rsidR="00D76D1F" w:rsidRPr="00920C9E" w:rsidRDefault="00840EE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_________________________________________________________________________________</w:t>
      </w:r>
    </w:p>
    <w:p w14:paraId="110DBE58" w14:textId="77777777" w:rsidR="00D76D1F" w:rsidRPr="00920C9E" w:rsidRDefault="00840EE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_________________________________________________________________________________</w:t>
      </w:r>
    </w:p>
    <w:p w14:paraId="574BFA3A" w14:textId="77777777" w:rsidR="00D76D1F" w:rsidRPr="00920C9E" w:rsidRDefault="00840EE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</w:p>
    <w:p w14:paraId="686164E0" w14:textId="77777777" w:rsidR="00D76D1F" w:rsidRPr="00920C9E" w:rsidRDefault="00840EE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 xml:space="preserve">Da parte dei genitori </w:t>
      </w:r>
      <w:r w:rsidRPr="00920C9E">
        <w:rPr>
          <w:rFonts w:asciiTheme="majorHAnsi" w:eastAsia="Arial" w:hAnsiTheme="majorHAnsi" w:cstheme="majorHAnsi"/>
          <w:b/>
          <w:sz w:val="22"/>
          <w:szCs w:val="22"/>
        </w:rPr>
        <w:t>emergono / non emergono</w:t>
      </w:r>
      <w:r w:rsidRPr="00920C9E">
        <w:rPr>
          <w:rFonts w:asciiTheme="majorHAnsi" w:eastAsia="Arial" w:hAnsiTheme="majorHAnsi" w:cstheme="majorHAnsi"/>
          <w:sz w:val="22"/>
          <w:szCs w:val="22"/>
        </w:rPr>
        <w:t xml:space="preserve"> osservazioni particolari _________________________________________________________________________________</w:t>
      </w:r>
    </w:p>
    <w:p w14:paraId="59F43068" w14:textId="77777777" w:rsidR="00D76D1F" w:rsidRPr="00920C9E" w:rsidRDefault="00840EE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>Esaurita la trattazione dei punti all’ODG la riunione termina alle ore ___________</w:t>
      </w:r>
    </w:p>
    <w:p w14:paraId="68BD1EA9" w14:textId="77777777" w:rsidR="00D76D1F" w:rsidRPr="00920C9E" w:rsidRDefault="00840EE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>Letto, approvato e sottoscritto.</w:t>
      </w:r>
    </w:p>
    <w:p w14:paraId="61F10333" w14:textId="77777777" w:rsidR="00D76D1F" w:rsidRPr="00920C9E" w:rsidRDefault="00840EE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>Data, ______________</w:t>
      </w:r>
    </w:p>
    <w:p w14:paraId="761494B0" w14:textId="77777777" w:rsidR="00D76D1F" w:rsidRPr="00920C9E" w:rsidRDefault="00D76D1F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</w:p>
    <w:p w14:paraId="0E9929FD" w14:textId="2C7524D7" w:rsidR="00D76D1F" w:rsidRPr="00920C9E" w:rsidRDefault="002E6D20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>Il Segretario</w:t>
      </w:r>
      <w:r w:rsidR="00840EE1" w:rsidRPr="00920C9E">
        <w:rPr>
          <w:rFonts w:asciiTheme="majorHAnsi" w:eastAsia="Arial" w:hAnsiTheme="majorHAnsi" w:cstheme="majorHAnsi"/>
          <w:sz w:val="22"/>
          <w:szCs w:val="22"/>
        </w:rPr>
        <w:tab/>
      </w:r>
      <w:r w:rsidR="00840EE1" w:rsidRPr="00920C9E">
        <w:rPr>
          <w:rFonts w:asciiTheme="majorHAnsi" w:eastAsia="Arial" w:hAnsiTheme="majorHAnsi" w:cstheme="majorHAnsi"/>
          <w:sz w:val="22"/>
          <w:szCs w:val="22"/>
        </w:rPr>
        <w:tab/>
      </w:r>
      <w:r w:rsidR="00840EE1" w:rsidRPr="00920C9E">
        <w:rPr>
          <w:rFonts w:asciiTheme="majorHAnsi" w:eastAsia="Arial" w:hAnsiTheme="majorHAnsi" w:cstheme="majorHAnsi"/>
          <w:sz w:val="22"/>
          <w:szCs w:val="22"/>
        </w:rPr>
        <w:tab/>
      </w:r>
      <w:r w:rsidR="00840EE1" w:rsidRPr="00920C9E">
        <w:rPr>
          <w:rFonts w:asciiTheme="majorHAnsi" w:eastAsia="Arial" w:hAnsiTheme="majorHAnsi" w:cstheme="majorHAnsi"/>
          <w:sz w:val="22"/>
          <w:szCs w:val="22"/>
        </w:rPr>
        <w:tab/>
      </w:r>
      <w:r w:rsidR="00840EE1" w:rsidRPr="00920C9E">
        <w:rPr>
          <w:rFonts w:asciiTheme="majorHAnsi" w:eastAsia="Arial" w:hAnsiTheme="majorHAnsi" w:cstheme="majorHAnsi"/>
          <w:sz w:val="22"/>
          <w:szCs w:val="22"/>
        </w:rPr>
        <w:tab/>
      </w:r>
      <w:r w:rsidR="00840EE1" w:rsidRPr="00920C9E">
        <w:rPr>
          <w:rFonts w:asciiTheme="majorHAnsi" w:eastAsia="Arial" w:hAnsiTheme="majorHAnsi" w:cstheme="majorHAnsi"/>
          <w:sz w:val="22"/>
          <w:szCs w:val="22"/>
        </w:rPr>
        <w:tab/>
      </w:r>
      <w:r w:rsidR="00840EE1" w:rsidRPr="00920C9E">
        <w:rPr>
          <w:rFonts w:asciiTheme="majorHAnsi" w:eastAsia="Arial" w:hAnsiTheme="majorHAnsi" w:cstheme="majorHAnsi"/>
          <w:sz w:val="22"/>
          <w:szCs w:val="22"/>
        </w:rPr>
        <w:tab/>
      </w:r>
      <w:r w:rsidR="00840EE1" w:rsidRPr="00920C9E">
        <w:rPr>
          <w:rFonts w:asciiTheme="majorHAnsi" w:eastAsia="Arial" w:hAnsiTheme="majorHAnsi" w:cstheme="majorHAnsi"/>
          <w:sz w:val="22"/>
          <w:szCs w:val="22"/>
        </w:rPr>
        <w:tab/>
      </w:r>
      <w:r w:rsidR="00840EE1" w:rsidRPr="00920C9E">
        <w:rPr>
          <w:rFonts w:asciiTheme="majorHAnsi" w:eastAsia="Arial" w:hAnsiTheme="majorHAnsi" w:cstheme="majorHAnsi"/>
          <w:sz w:val="22"/>
          <w:szCs w:val="22"/>
        </w:rPr>
        <w:tab/>
        <w:t xml:space="preserve">Il </w:t>
      </w:r>
      <w:r>
        <w:rPr>
          <w:rFonts w:asciiTheme="majorHAnsi" w:eastAsia="Arial" w:hAnsiTheme="majorHAnsi" w:cstheme="majorHAnsi"/>
          <w:sz w:val="22"/>
          <w:szCs w:val="22"/>
        </w:rPr>
        <w:t>coordinatore di classe</w:t>
      </w:r>
      <w:r w:rsidR="00840EE1" w:rsidRPr="00920C9E">
        <w:rPr>
          <w:rFonts w:asciiTheme="majorHAnsi" w:eastAsia="Arial" w:hAnsiTheme="majorHAnsi" w:cstheme="majorHAnsi"/>
          <w:sz w:val="22"/>
          <w:szCs w:val="22"/>
        </w:rPr>
        <w:t xml:space="preserve"> </w:t>
      </w:r>
    </w:p>
    <w:p w14:paraId="24EC80BD" w14:textId="77777777" w:rsidR="00D76D1F" w:rsidRPr="00920C9E" w:rsidRDefault="00D76D1F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</w:p>
    <w:sectPr w:rsidR="00D76D1F" w:rsidRPr="00920C9E">
      <w:pgSz w:w="12240" w:h="15840"/>
      <w:pgMar w:top="851" w:right="851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CFD3E" w14:textId="77777777" w:rsidR="00781A01" w:rsidRDefault="00781A01">
      <w:r>
        <w:separator/>
      </w:r>
    </w:p>
  </w:endnote>
  <w:endnote w:type="continuationSeparator" w:id="0">
    <w:p w14:paraId="1C75571D" w14:textId="77777777" w:rsidR="00781A01" w:rsidRDefault="0078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48C91" w14:textId="77777777" w:rsidR="00781A01" w:rsidRDefault="00781A01">
      <w:r>
        <w:separator/>
      </w:r>
    </w:p>
  </w:footnote>
  <w:footnote w:type="continuationSeparator" w:id="0">
    <w:p w14:paraId="3BF44168" w14:textId="77777777" w:rsidR="00781A01" w:rsidRDefault="00781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E6A5F"/>
    <w:multiLevelType w:val="hybridMultilevel"/>
    <w:tmpl w:val="4AA6475A"/>
    <w:lvl w:ilvl="0" w:tplc="C5BE7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48AD"/>
    <w:multiLevelType w:val="hybridMultilevel"/>
    <w:tmpl w:val="C6E00AE4"/>
    <w:lvl w:ilvl="0" w:tplc="3E84B72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8170C"/>
    <w:multiLevelType w:val="hybridMultilevel"/>
    <w:tmpl w:val="B8C0324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4441C"/>
    <w:multiLevelType w:val="hybridMultilevel"/>
    <w:tmpl w:val="10A8841E"/>
    <w:lvl w:ilvl="0" w:tplc="AB7897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56C12"/>
    <w:multiLevelType w:val="multilevel"/>
    <w:tmpl w:val="81F87B72"/>
    <w:lvl w:ilvl="0">
      <w:start w:val="1"/>
      <w:numFmt w:val="decimal"/>
      <w:lvlText w:val="%1."/>
      <w:lvlJc w:val="left"/>
      <w:pPr>
        <w:ind w:left="967" w:hanging="360"/>
      </w:pPr>
      <w:rPr>
        <w:rFonts w:ascii="Calibri" w:eastAsia="Calibri" w:hAnsi="Calibri" w:cs="Calibri"/>
        <w:sz w:val="21"/>
        <w:szCs w:val="21"/>
      </w:rPr>
    </w:lvl>
    <w:lvl w:ilvl="1">
      <w:numFmt w:val="bullet"/>
      <w:lvlText w:val="o"/>
      <w:lvlJc w:val="left"/>
      <w:pPr>
        <w:ind w:left="1687" w:hanging="360"/>
      </w:pPr>
      <w:rPr>
        <w:rFonts w:ascii="Courier New" w:eastAsia="Courier New" w:hAnsi="Courier New" w:cs="Courier New"/>
        <w:sz w:val="21"/>
        <w:szCs w:val="21"/>
      </w:rPr>
    </w:lvl>
    <w:lvl w:ilvl="2">
      <w:numFmt w:val="bullet"/>
      <w:lvlText w:val="•"/>
      <w:lvlJc w:val="left"/>
      <w:pPr>
        <w:ind w:left="2667" w:hanging="360"/>
      </w:pPr>
    </w:lvl>
    <w:lvl w:ilvl="3">
      <w:numFmt w:val="bullet"/>
      <w:lvlText w:val="•"/>
      <w:lvlJc w:val="left"/>
      <w:pPr>
        <w:ind w:left="3654" w:hanging="360"/>
      </w:pPr>
    </w:lvl>
    <w:lvl w:ilvl="4">
      <w:numFmt w:val="bullet"/>
      <w:lvlText w:val="•"/>
      <w:lvlJc w:val="left"/>
      <w:pPr>
        <w:ind w:left="4641" w:hanging="360"/>
      </w:pPr>
    </w:lvl>
    <w:lvl w:ilvl="5">
      <w:numFmt w:val="bullet"/>
      <w:lvlText w:val="•"/>
      <w:lvlJc w:val="left"/>
      <w:pPr>
        <w:ind w:left="5629" w:hanging="360"/>
      </w:pPr>
    </w:lvl>
    <w:lvl w:ilvl="6">
      <w:numFmt w:val="bullet"/>
      <w:lvlText w:val="•"/>
      <w:lvlJc w:val="left"/>
      <w:pPr>
        <w:ind w:left="6616" w:hanging="360"/>
      </w:pPr>
    </w:lvl>
    <w:lvl w:ilvl="7">
      <w:numFmt w:val="bullet"/>
      <w:lvlText w:val="•"/>
      <w:lvlJc w:val="left"/>
      <w:pPr>
        <w:ind w:left="7603" w:hanging="360"/>
      </w:pPr>
    </w:lvl>
    <w:lvl w:ilvl="8">
      <w:numFmt w:val="bullet"/>
      <w:lvlText w:val="•"/>
      <w:lvlJc w:val="left"/>
      <w:pPr>
        <w:ind w:left="8590" w:hanging="360"/>
      </w:pPr>
    </w:lvl>
  </w:abstractNum>
  <w:abstractNum w:abstractNumId="5" w15:restartNumberingAfterBreak="0">
    <w:nsid w:val="58421A2A"/>
    <w:multiLevelType w:val="hybridMultilevel"/>
    <w:tmpl w:val="DFB6E6D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E4595"/>
    <w:multiLevelType w:val="multilevel"/>
    <w:tmpl w:val="54D280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68919">
    <w:abstractNumId w:val="6"/>
  </w:num>
  <w:num w:numId="2" w16cid:durableId="1173909764">
    <w:abstractNumId w:val="4"/>
  </w:num>
  <w:num w:numId="3" w16cid:durableId="1980958672">
    <w:abstractNumId w:val="5"/>
  </w:num>
  <w:num w:numId="4" w16cid:durableId="1302422613">
    <w:abstractNumId w:val="3"/>
  </w:num>
  <w:num w:numId="5" w16cid:durableId="1624654645">
    <w:abstractNumId w:val="2"/>
  </w:num>
  <w:num w:numId="6" w16cid:durableId="1396657516">
    <w:abstractNumId w:val="0"/>
  </w:num>
  <w:num w:numId="7" w16cid:durableId="922642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D1F"/>
    <w:rsid w:val="00041632"/>
    <w:rsid w:val="0007668D"/>
    <w:rsid w:val="00164547"/>
    <w:rsid w:val="001751D2"/>
    <w:rsid w:val="00226CFA"/>
    <w:rsid w:val="002E6D20"/>
    <w:rsid w:val="00314756"/>
    <w:rsid w:val="003F3BE0"/>
    <w:rsid w:val="0045263A"/>
    <w:rsid w:val="00483F52"/>
    <w:rsid w:val="005043B9"/>
    <w:rsid w:val="00552A57"/>
    <w:rsid w:val="00571A0A"/>
    <w:rsid w:val="005A6AE8"/>
    <w:rsid w:val="00625DD0"/>
    <w:rsid w:val="006475C5"/>
    <w:rsid w:val="00683178"/>
    <w:rsid w:val="00781A01"/>
    <w:rsid w:val="007A5682"/>
    <w:rsid w:val="007B640E"/>
    <w:rsid w:val="007C2CA3"/>
    <w:rsid w:val="007F7E29"/>
    <w:rsid w:val="00817852"/>
    <w:rsid w:val="00840EE1"/>
    <w:rsid w:val="008C78DA"/>
    <w:rsid w:val="008E7ACA"/>
    <w:rsid w:val="00920C9E"/>
    <w:rsid w:val="00A15B0F"/>
    <w:rsid w:val="00AB2240"/>
    <w:rsid w:val="00B137BC"/>
    <w:rsid w:val="00B4139E"/>
    <w:rsid w:val="00D76D1F"/>
    <w:rsid w:val="00DB0955"/>
    <w:rsid w:val="00E03D11"/>
    <w:rsid w:val="00E157B2"/>
    <w:rsid w:val="00FE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891A"/>
  <w15:docId w15:val="{7A5542ED-42AA-A444-BED7-B82609D3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3C91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95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5C22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955C2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55C22"/>
  </w:style>
  <w:style w:type="character" w:styleId="Rimandonotaapidipagina">
    <w:name w:val="footnote reference"/>
    <w:basedOn w:val="Carpredefinitoparagrafo"/>
    <w:uiPriority w:val="99"/>
    <w:unhideWhenUsed/>
    <w:rsid w:val="00955C22"/>
    <w:rPr>
      <w:vertAlign w:val="superscrip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cnEw7JJ6Yh0R/VtNfWYjFBL0Qg==">AMUW2mUvmuiQv6zutgBpeHW/Es4CFb6ll4GNYKX7DYW6AwSEk4eVTHHxCLE6RP3A4XHO4ShW6FfdBU0e5hzIPnU9gNpSwBRCmhE7Lt894FirZvKhYH0p8hTaJDluT9l2SHwAqZkbmatrZWSYvlF0FZvqKmxA6J50CS1AgDnONWwvSa0qSsmmTIo=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FDBB78-1A8C-4DB9-8D9D-1FEA9717C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Marino</dc:creator>
  <cp:lastModifiedBy>Ivan Battipaglia</cp:lastModifiedBy>
  <cp:revision>25</cp:revision>
  <dcterms:created xsi:type="dcterms:W3CDTF">2022-04-05T09:45:00Z</dcterms:created>
  <dcterms:modified xsi:type="dcterms:W3CDTF">2024-10-22T19:35:00Z</dcterms:modified>
</cp:coreProperties>
</file>